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BA8A1" w14:textId="77777777" w:rsidR="00F072BF" w:rsidRDefault="00F072BF" w:rsidP="00FE64C8">
      <w:pPr>
        <w:pStyle w:val="a3"/>
        <w:jc w:val="right"/>
        <w:rPr>
          <w:rFonts w:ascii="Verdana" w:hAnsi="Verdana"/>
          <w:sz w:val="17"/>
        </w:rPr>
      </w:pPr>
    </w:p>
    <w:p w14:paraId="1ABA4ACF" w14:textId="77777777" w:rsidR="00FE64C8" w:rsidRPr="00D43905" w:rsidRDefault="00FE64C8" w:rsidP="00FE64C8">
      <w:pPr>
        <w:spacing w:before="480" w:after="0"/>
        <w:ind w:firstLine="709"/>
        <w:jc w:val="center"/>
        <w:rPr>
          <w:rFonts w:ascii="Verdana" w:hAnsi="Verdana"/>
          <w:b/>
          <w:sz w:val="20"/>
        </w:rPr>
      </w:pPr>
      <w:r w:rsidRPr="00D43905">
        <w:rPr>
          <w:rFonts w:ascii="Verdana" w:hAnsi="Verdana"/>
          <w:b/>
          <w:sz w:val="20"/>
        </w:rPr>
        <w:t>ЗАЛОГОВОЕ РАСПОРЯЖЕНИЕ</w:t>
      </w:r>
    </w:p>
    <w:p w14:paraId="77D49C18" w14:textId="77777777" w:rsidR="00FE64C8" w:rsidRPr="00D43905" w:rsidRDefault="00FE64C8" w:rsidP="00FE64C8">
      <w:pPr>
        <w:spacing w:after="240"/>
        <w:ind w:firstLine="709"/>
        <w:jc w:val="center"/>
        <w:rPr>
          <w:rFonts w:ascii="Verdana" w:hAnsi="Verdana"/>
          <w:b/>
          <w:sz w:val="20"/>
        </w:rPr>
      </w:pPr>
      <w:r w:rsidRPr="00D43905">
        <w:rPr>
          <w:rFonts w:ascii="Verdana" w:hAnsi="Verdana"/>
          <w:b/>
          <w:sz w:val="20"/>
        </w:rPr>
        <w:t>о регистрации факта возникновения залога инвестиционных паев</w:t>
      </w:r>
    </w:p>
    <w:p w14:paraId="32754E10" w14:textId="77777777" w:rsidR="00FE64C8" w:rsidRPr="00D43905" w:rsidRDefault="00FE64C8" w:rsidP="00FE64C8">
      <w:pPr>
        <w:spacing w:after="0"/>
        <w:outlineLvl w:val="0"/>
        <w:rPr>
          <w:rFonts w:ascii="Verdana" w:hAnsi="Verdana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3119"/>
        <w:gridCol w:w="1984"/>
      </w:tblGrid>
      <w:tr w:rsidR="00FE64C8" w:rsidRPr="00D25FE0" w14:paraId="4F7896D6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4093B4" w14:textId="77777777" w:rsidR="00FE64C8" w:rsidRPr="00D25FE0" w:rsidRDefault="00FE64C8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D25FE0">
              <w:rPr>
                <w:rFonts w:ascii="Verdana" w:hAnsi="Verdana"/>
                <w:sz w:val="18"/>
                <w:szCs w:val="18"/>
                <w:u w:val="single"/>
              </w:rPr>
              <w:t>Вид счета:</w:t>
            </w:r>
          </w:p>
        </w:tc>
        <w:tc>
          <w:tcPr>
            <w:tcW w:w="4678" w:type="dxa"/>
            <w:gridSpan w:val="2"/>
          </w:tcPr>
          <w:p w14:paraId="1D6F3CB4" w14:textId="77777777" w:rsidR="00FE64C8" w:rsidRPr="00486817" w:rsidRDefault="00FE64C8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  <w:tr w:rsidR="00FE64C8" w:rsidRPr="00D25FE0" w14:paraId="302C590B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3F7A97" w14:textId="77777777" w:rsidR="00FE64C8" w:rsidRPr="00D25FE0" w:rsidRDefault="00FE64C8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  <w:u w:val="single"/>
              </w:rPr>
              <w:t>Номер лицевого счета*</w:t>
            </w:r>
            <w:r w:rsidRPr="00D25FE0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gridSpan w:val="2"/>
          </w:tcPr>
          <w:p w14:paraId="7E4ECD71" w14:textId="77777777" w:rsidR="00FE64C8" w:rsidRPr="00486817" w:rsidRDefault="00FE64C8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  <w:tr w:rsidR="00FE64C8" w:rsidRPr="00D25FE0" w14:paraId="548D73B5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D18A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Залогодатель**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36D1C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</w:tr>
      <w:tr w:rsidR="00FE64C8" w:rsidRPr="00D25FE0" w14:paraId="512EA73D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CCADB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14:paraId="071F272D" w14:textId="77777777" w:rsidR="00FE64C8" w:rsidRDefault="00FE64C8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</w:rPr>
            </w:pPr>
            <w:r w:rsidRPr="00D25FE0">
              <w:rPr>
                <w:rFonts w:ascii="Verdana" w:hAnsi="Verdana"/>
                <w:i/>
                <w:sz w:val="16"/>
              </w:rPr>
              <w:t>(Ф.И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.О, вид, серия, номер, дата и место выдачи документа, удостоверяющего личность,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наименование о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ргана, выдавшего документ; для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Российских юридических лиц – полное  наименование, ОГРН, дата присвоения, наименование органа, присвоившего ОГРН; для иностранных юридических лиц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полное наименование, регистрационный номер, дата, наименование органа, осуществившего регистрацию</w:t>
            </w:r>
            <w:r w:rsidRPr="00D25FE0">
              <w:rPr>
                <w:rFonts w:ascii="Verdana" w:hAnsi="Verdana"/>
                <w:i/>
                <w:sz w:val="16"/>
              </w:rPr>
              <w:t>)</w:t>
            </w:r>
          </w:p>
        </w:tc>
      </w:tr>
      <w:tr w:rsidR="00FE64C8" w:rsidRPr="00D25FE0" w14:paraId="46F3AFE8" w14:textId="77777777" w:rsidTr="00AA42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D2AA5A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</w:tcPr>
          <w:p w14:paraId="7DDDF457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E64C8" w:rsidRPr="00D25FE0" w14:paraId="58F58836" w14:textId="77777777" w:rsidTr="00AA42D6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02C54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3AA14C36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775C3A" w14:textId="77777777" w:rsidR="00FE64C8" w:rsidRPr="00D25FE0" w:rsidRDefault="00FE64C8" w:rsidP="00FE64C8">
      <w:pPr>
        <w:spacing w:after="0"/>
        <w:ind w:left="142" w:firstLine="142"/>
        <w:outlineLvl w:val="0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 xml:space="preserve">прошу осуществить в реестре владельцев инвестиционных паев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FE64C8" w:rsidRPr="00D25FE0" w14:paraId="70D95DDB" w14:textId="77777777" w:rsidTr="00AA42D6">
        <w:tc>
          <w:tcPr>
            <w:tcW w:w="2693" w:type="dxa"/>
          </w:tcPr>
          <w:p w14:paraId="241A0A65" w14:textId="77777777" w:rsidR="00FE64C8" w:rsidRPr="00D25FE0" w:rsidRDefault="00FE64C8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Полное наименование</w:t>
            </w:r>
          </w:p>
          <w:p w14:paraId="160D78B2" w14:textId="77777777" w:rsidR="00FE64C8" w:rsidRPr="00D25FE0" w:rsidRDefault="00FE64C8" w:rsidP="00AA42D6">
            <w:pPr>
              <w:spacing w:after="0"/>
              <w:ind w:right="-1376"/>
              <w:outlineLvl w:val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Управляющей компании**</w:t>
            </w:r>
            <w:r w:rsidRPr="00D25FE0">
              <w:rPr>
                <w:rFonts w:ascii="Verdana" w:hAnsi="Verdana"/>
                <w:color w:val="FF0000"/>
                <w:sz w:val="18"/>
                <w:szCs w:val="18"/>
              </w:rPr>
              <w:t xml:space="preserve">      ___</w:t>
            </w:r>
          </w:p>
          <w:p w14:paraId="1DDBFA64" w14:textId="77777777" w:rsidR="00FE64C8" w:rsidRPr="00D25FE0" w:rsidRDefault="00FE64C8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Название паевого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B218ADF" w14:textId="77777777" w:rsidR="00FE64C8" w:rsidRPr="00D25FE0" w:rsidRDefault="00FE64C8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FE64C8" w:rsidRPr="00D25FE0" w14:paraId="54B4B544" w14:textId="77777777" w:rsidTr="00AA42D6">
        <w:tc>
          <w:tcPr>
            <w:tcW w:w="2693" w:type="dxa"/>
          </w:tcPr>
          <w:p w14:paraId="5DF29A63" w14:textId="77777777" w:rsidR="00FE64C8" w:rsidRPr="00D25FE0" w:rsidRDefault="00FE64C8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инвестиционного фонда**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F199D4F" w14:textId="77777777" w:rsidR="00FE64C8" w:rsidRPr="00D25FE0" w:rsidRDefault="00FE64C8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9ADC2D" w14:textId="77777777" w:rsidR="00FE64C8" w:rsidRPr="00D25FE0" w:rsidRDefault="00FE64C8" w:rsidP="00FE64C8">
      <w:pPr>
        <w:spacing w:after="0"/>
        <w:ind w:left="142" w:firstLine="142"/>
        <w:outlineLvl w:val="0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>Регистрационный номер ПДУ***____________________________________________________________________________________</w:t>
      </w:r>
    </w:p>
    <w:p w14:paraId="56FD8875" w14:textId="77777777" w:rsidR="00FE64C8" w:rsidRPr="00D25FE0" w:rsidRDefault="00FE64C8" w:rsidP="00FE64C8">
      <w:pPr>
        <w:spacing w:before="120" w:after="120"/>
        <w:ind w:left="142" w:firstLine="142"/>
        <w:outlineLvl w:val="0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>регистрацию факта возникновения залога инвестиционных паев: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FE64C8" w:rsidRPr="00D25FE0" w14:paraId="07F42C19" w14:textId="77777777" w:rsidTr="00AA42D6">
        <w:tc>
          <w:tcPr>
            <w:tcW w:w="2835" w:type="dxa"/>
          </w:tcPr>
          <w:p w14:paraId="5768CFBD" w14:textId="77777777" w:rsidR="00FE64C8" w:rsidRPr="00D25FE0" w:rsidRDefault="00FE64C8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Количество паев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AF65A54" w14:textId="77777777" w:rsidR="00FE64C8" w:rsidRPr="00D25FE0" w:rsidRDefault="00FE64C8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D4C7DFE" w14:textId="77777777" w:rsidR="00FE64C8" w:rsidRPr="00D25FE0" w:rsidRDefault="00FE64C8" w:rsidP="00FE64C8">
      <w:pPr>
        <w:spacing w:after="0"/>
        <w:ind w:left="142" w:right="-1376" w:firstLine="142"/>
        <w:outlineLvl w:val="0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>залогодержателем является нижеуказанное лицо: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417"/>
        <w:gridCol w:w="3969"/>
      </w:tblGrid>
      <w:tr w:rsidR="00FE64C8" w:rsidRPr="00D25FE0" w14:paraId="3A50A62A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5AFB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Залогодержатель**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123A0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</w:tr>
      <w:tr w:rsidR="00FE64C8" w:rsidRPr="00D25FE0" w14:paraId="311BA408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36875" w14:textId="77777777" w:rsidR="00FE64C8" w:rsidRPr="00D25FE0" w:rsidRDefault="00FE64C8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14:paraId="74CB2A1E" w14:textId="77777777" w:rsidR="00FE64C8" w:rsidRDefault="00FE64C8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 w:rsidRPr="00D25FE0">
              <w:rPr>
                <w:rFonts w:ascii="Verdana" w:hAnsi="Verdana"/>
                <w:i/>
                <w:sz w:val="16"/>
                <w:szCs w:val="16"/>
              </w:rPr>
              <w:t>(Ф.И.О, вид, серия, номер, дата и место выдачи документа, удостоверяющего личность,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наименование органа, выдавшего документ; для  Российских юридических лиц – полное  наименование, ОГРН, дата присвоения, наименование органа,  присвоившего ОГРН; для иностранных юридических лиц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полное наименование, регистрационный номер, дата, наименование органа, осуществившего регистрацию; для судов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–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полное наименование и  номер уголовного дела, Ф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И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О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лица, за которое вносится залог; для владельцев облигаций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–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указание на то, что залогодержателями являются владельцы облигаций, полное название эмитента облигаций, их серия, государственный регистрационный номер выпуска облигаций и дата государственной регистрации)</w:t>
            </w:r>
          </w:p>
        </w:tc>
      </w:tr>
      <w:tr w:rsidR="00FE64C8" w:rsidRPr="00CA7EEC" w14:paraId="7A744FF4" w14:textId="77777777" w:rsidTr="00AA42D6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08660" w14:textId="77777777" w:rsidR="00FE64C8" w:rsidRPr="00CA7EEC" w:rsidRDefault="00FE64C8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CA7EEC">
              <w:rPr>
                <w:rFonts w:ascii="Verdana" w:hAnsi="Verdana"/>
                <w:sz w:val="18"/>
                <w:szCs w:val="18"/>
              </w:rPr>
              <w:t>Договор залога инвестиционных паев 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DFBE95" w14:textId="77777777" w:rsidR="00FE64C8" w:rsidRPr="00CA7EEC" w:rsidRDefault="00FE64C8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9F2C53" w14:textId="77777777" w:rsidR="00FE64C8" w:rsidRPr="00CA7EEC" w:rsidRDefault="00FE64C8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CA7EEC">
              <w:rPr>
                <w:rFonts w:ascii="Verdana" w:hAnsi="Verdana"/>
                <w:sz w:val="18"/>
                <w:szCs w:val="18"/>
              </w:rPr>
              <w:t>от «______</w:t>
            </w:r>
            <w:proofErr w:type="gramStart"/>
            <w:r w:rsidRPr="00CA7EEC">
              <w:rPr>
                <w:rFonts w:ascii="Verdana" w:hAnsi="Verdana"/>
                <w:sz w:val="18"/>
                <w:szCs w:val="18"/>
              </w:rPr>
              <w:t>_»_</w:t>
            </w:r>
            <w:proofErr w:type="gramEnd"/>
            <w:r w:rsidRPr="00CA7EEC">
              <w:rPr>
                <w:rFonts w:ascii="Verdana" w:hAnsi="Verdana"/>
                <w:sz w:val="18"/>
                <w:szCs w:val="18"/>
              </w:rPr>
              <w:t>_____________________г.</w:t>
            </w:r>
          </w:p>
        </w:tc>
      </w:tr>
    </w:tbl>
    <w:p w14:paraId="5B2C41BE" w14:textId="77777777" w:rsidR="00FE64C8" w:rsidRPr="00D75458" w:rsidRDefault="00FE64C8" w:rsidP="00FE64C8">
      <w:pPr>
        <w:pStyle w:val="4"/>
        <w:ind w:left="142" w:firstLine="142"/>
        <w:rPr>
          <w:rFonts w:ascii="Verdana" w:hAnsi="Verdana"/>
          <w:caps/>
          <w:color w:val="auto"/>
          <w:sz w:val="18"/>
          <w:szCs w:val="18"/>
          <w:u w:val="single"/>
        </w:rPr>
      </w:pPr>
      <w:r w:rsidRPr="00D75458">
        <w:rPr>
          <w:rFonts w:ascii="Verdana" w:hAnsi="Verdana"/>
          <w:caps/>
          <w:color w:val="auto"/>
          <w:sz w:val="18"/>
          <w:szCs w:val="18"/>
          <w:u w:val="single"/>
        </w:rPr>
        <w:t>Существенные условия договора залога: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9072"/>
      </w:tblGrid>
      <w:tr w:rsidR="00FE64C8" w:rsidRPr="00D25FE0" w14:paraId="5000F308" w14:textId="77777777" w:rsidTr="00AA42D6">
        <w:tc>
          <w:tcPr>
            <w:tcW w:w="425" w:type="dxa"/>
          </w:tcPr>
          <w:p w14:paraId="4BE30AD6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60239466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Передача заложенных инвестиционных паев допускается без согласия залогодержателя;</w:t>
            </w:r>
          </w:p>
        </w:tc>
      </w:tr>
      <w:tr w:rsidR="00FE64C8" w:rsidRPr="00D25FE0" w14:paraId="3B9E66EC" w14:textId="77777777" w:rsidTr="00AA42D6">
        <w:tc>
          <w:tcPr>
            <w:tcW w:w="425" w:type="dxa"/>
          </w:tcPr>
          <w:p w14:paraId="4F785BE9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576AE9F6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Последующий залог инвестиционных паев запрещается;</w:t>
            </w:r>
          </w:p>
        </w:tc>
      </w:tr>
      <w:tr w:rsidR="00FE64C8" w:rsidRPr="00D25FE0" w14:paraId="26648E2A" w14:textId="77777777" w:rsidTr="00AA42D6">
        <w:tc>
          <w:tcPr>
            <w:tcW w:w="425" w:type="dxa"/>
          </w:tcPr>
          <w:p w14:paraId="46DF3C6F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14:paraId="7D1E39D9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14:paraId="0B9E3DA2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50AF36CF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6CD67D8F" w14:textId="77777777" w:rsidR="00FE64C8" w:rsidRPr="00D25FE0" w:rsidRDefault="00FE64C8" w:rsidP="00AA42D6">
            <w:pPr>
              <w:spacing w:after="0"/>
              <w:ind w:left="34" w:hanging="34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Уступка прав по договору залога инвестиционных паев без согласия залогодержателя запрещается;</w:t>
            </w:r>
          </w:p>
          <w:p w14:paraId="7B9BD965" w14:textId="77777777" w:rsidR="00FE64C8" w:rsidRPr="00D25FE0" w:rsidRDefault="00FE64C8" w:rsidP="00AA42D6">
            <w:pPr>
              <w:spacing w:after="0"/>
              <w:ind w:left="34" w:hanging="34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Залог распространяется на все инвестиционные паи, получаемые залогодателем в результате конвертации заложенных паев, включая обмен;</w:t>
            </w:r>
          </w:p>
          <w:p w14:paraId="24F00109" w14:textId="77777777" w:rsidR="00FE64C8" w:rsidRPr="00D25FE0" w:rsidRDefault="00FE64C8" w:rsidP="00AA42D6">
            <w:pPr>
              <w:spacing w:after="0"/>
              <w:ind w:left="34" w:hanging="34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Залог распространяется на количество инвестиционных паев указанного ПИФ, дополнительно зачисляемых на лицевой счет залогодателя, пропорциональное всем или части заложенных инвестиционных паев);</w:t>
            </w:r>
          </w:p>
        </w:tc>
      </w:tr>
      <w:tr w:rsidR="00FE64C8" w:rsidRPr="00D25FE0" w14:paraId="680DC6F3" w14:textId="77777777" w:rsidTr="00AA42D6">
        <w:tc>
          <w:tcPr>
            <w:tcW w:w="425" w:type="dxa"/>
          </w:tcPr>
          <w:p w14:paraId="7AAE9734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16EB9DB4" w14:textId="77777777" w:rsidR="00FE64C8" w:rsidRPr="00D25FE0" w:rsidRDefault="00FE64C8" w:rsidP="00AA42D6">
            <w:pPr>
              <w:spacing w:after="0"/>
              <w:ind w:left="34" w:hanging="34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Получателем дохода по заложенным инвестиционным паям является залогодержатель;</w:t>
            </w:r>
          </w:p>
        </w:tc>
      </w:tr>
      <w:tr w:rsidR="00FE64C8" w:rsidRPr="00D25FE0" w14:paraId="7F0B9E6A" w14:textId="77777777" w:rsidTr="00AA42D6">
        <w:tc>
          <w:tcPr>
            <w:tcW w:w="425" w:type="dxa"/>
          </w:tcPr>
          <w:p w14:paraId="739639D5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14:paraId="65358D3F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5278A73E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79B4CAF0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Залогодержатель вправе обратить взыскание на заложенные инвестиционные паи во внесудебном порядке с «___» ________________________г.</w:t>
            </w:r>
          </w:p>
          <w:p w14:paraId="27DA5C17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Обращение взыскания на инвестиционные паи, заложенные по договору, предусматривающему периодичность исполнения обязательств залогодателем – должником по данному договору, осуществляется во внесудебном порядке с «____</w:t>
            </w:r>
            <w:proofErr w:type="gramStart"/>
            <w:r w:rsidRPr="00D25FE0">
              <w:rPr>
                <w:rFonts w:ascii="Verdana" w:hAnsi="Verdana"/>
                <w:sz w:val="18"/>
                <w:szCs w:val="18"/>
              </w:rPr>
              <w:t>_»_</w:t>
            </w:r>
            <w:proofErr w:type="gramEnd"/>
            <w:r w:rsidRPr="00D25FE0">
              <w:rPr>
                <w:rFonts w:ascii="Verdana" w:hAnsi="Verdana"/>
                <w:sz w:val="18"/>
                <w:szCs w:val="18"/>
              </w:rPr>
              <w:t>____________г. (дата может быть не установлена);</w:t>
            </w:r>
          </w:p>
        </w:tc>
      </w:tr>
    </w:tbl>
    <w:p w14:paraId="7BC95452" w14:textId="77777777" w:rsidR="00FE64C8" w:rsidRPr="00D25FE0" w:rsidRDefault="00FE64C8" w:rsidP="00FE64C8">
      <w:pPr>
        <w:spacing w:after="0"/>
        <w:ind w:left="142" w:right="-1376"/>
        <w:outlineLvl w:val="0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>Предыдущими залогодержателями являются: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FE64C8" w:rsidRPr="00D25FE0" w14:paraId="33FEDEA4" w14:textId="77777777" w:rsidTr="00AA42D6">
        <w:trPr>
          <w:cantSplit/>
        </w:trPr>
        <w:tc>
          <w:tcPr>
            <w:tcW w:w="9497" w:type="dxa"/>
            <w:tcBorders>
              <w:bottom w:val="single" w:sz="4" w:space="0" w:color="auto"/>
            </w:tcBorders>
          </w:tcPr>
          <w:p w14:paraId="75B4CBE4" w14:textId="77777777" w:rsidR="00FE64C8" w:rsidRPr="00D25FE0" w:rsidRDefault="00FE64C8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E64C8" w:rsidRPr="00D25FE0" w14:paraId="25EE35A6" w14:textId="77777777" w:rsidTr="00AA42D6">
        <w:trPr>
          <w:cantSplit/>
        </w:trPr>
        <w:tc>
          <w:tcPr>
            <w:tcW w:w="9497" w:type="dxa"/>
          </w:tcPr>
          <w:p w14:paraId="53B01A4F" w14:textId="77777777" w:rsidR="00FE64C8" w:rsidRPr="00D25FE0" w:rsidRDefault="00FE64C8" w:rsidP="00AA42D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(Ф.И.О/Полное наименование </w:t>
            </w:r>
            <w:r w:rsidRPr="00D25FE0">
              <w:rPr>
                <w:rFonts w:ascii="Verdana" w:hAnsi="Verdana"/>
                <w:iCs/>
                <w:sz w:val="18"/>
                <w:szCs w:val="18"/>
              </w:rPr>
              <w:t>для каждого залогодержателя и условия предшествующих залогов)</w:t>
            </w:r>
          </w:p>
        </w:tc>
      </w:tr>
    </w:tbl>
    <w:p w14:paraId="3E8CD8D4" w14:textId="77777777" w:rsidR="00FE64C8" w:rsidRPr="00D25FE0" w:rsidRDefault="00FE64C8" w:rsidP="00FE64C8">
      <w:pPr>
        <w:spacing w:after="0"/>
        <w:ind w:left="142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 xml:space="preserve">Документы, предоставляемые залогодержателем при обращении взыскания на инвестиционные паи во внесудебном порядке и прекращении </w:t>
      </w:r>
      <w:proofErr w:type="gramStart"/>
      <w:r w:rsidRPr="00D25FE0">
        <w:rPr>
          <w:rFonts w:ascii="Verdana" w:hAnsi="Verdana"/>
          <w:sz w:val="18"/>
          <w:szCs w:val="18"/>
        </w:rPr>
        <w:t>залога:_</w:t>
      </w:r>
      <w:proofErr w:type="gramEnd"/>
      <w:r w:rsidRPr="00D25FE0">
        <w:rPr>
          <w:rFonts w:ascii="Verdana" w:hAnsi="Verdana"/>
          <w:sz w:val="18"/>
          <w:szCs w:val="18"/>
        </w:rPr>
        <w:t>______________________________________________________</w:t>
      </w:r>
    </w:p>
    <w:p w14:paraId="3C670758" w14:textId="77777777" w:rsidR="00FE64C8" w:rsidRPr="00D25FE0" w:rsidRDefault="00FE64C8" w:rsidP="00FE64C8">
      <w:pPr>
        <w:spacing w:after="0"/>
        <w:ind w:left="142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57919C00" w14:textId="77777777" w:rsidR="00FE64C8" w:rsidRDefault="00FE64C8" w:rsidP="00FE64C8">
      <w:pPr>
        <w:tabs>
          <w:tab w:val="left" w:pos="6096"/>
        </w:tabs>
        <w:spacing w:after="0"/>
        <w:ind w:left="142" w:right="-1376"/>
        <w:outlineLvl w:val="0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>Подпись залогодателя/</w:t>
      </w:r>
      <w:r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>Подпись залогодержателя</w:t>
      </w:r>
    </w:p>
    <w:p w14:paraId="081A8E76" w14:textId="77777777" w:rsidR="00FE64C8" w:rsidRDefault="00FE64C8" w:rsidP="00FE64C8">
      <w:pPr>
        <w:tabs>
          <w:tab w:val="left" w:pos="1985"/>
          <w:tab w:val="left" w:pos="3402"/>
          <w:tab w:val="left" w:pos="5670"/>
          <w:tab w:val="left" w:pos="7371"/>
          <w:tab w:val="left" w:pos="9072"/>
        </w:tabs>
        <w:spacing w:after="0"/>
        <w:ind w:right="-1376"/>
        <w:outlineLvl w:val="0"/>
        <w:rPr>
          <w:rFonts w:ascii="Verdana" w:hAnsi="Verdana"/>
          <w:sz w:val="18"/>
          <w:szCs w:val="18"/>
        </w:rPr>
      </w:pPr>
      <w:r w:rsidRPr="003B4086">
        <w:rPr>
          <w:rFonts w:ascii="Verdana" w:hAnsi="Verdana"/>
          <w:sz w:val="18"/>
          <w:szCs w:val="18"/>
          <w:u w:val="single"/>
        </w:rPr>
        <w:tab/>
        <w:t>/</w:t>
      </w:r>
      <w:r w:rsidRPr="003B4086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ab/>
      </w:r>
      <w:r w:rsidRPr="003B4086">
        <w:rPr>
          <w:rFonts w:ascii="Verdana" w:hAnsi="Verdana"/>
          <w:sz w:val="18"/>
          <w:szCs w:val="18"/>
          <w:u w:val="single"/>
        </w:rPr>
        <w:tab/>
        <w:t>/</w:t>
      </w:r>
      <w:r w:rsidRPr="003B4086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/</w:t>
      </w:r>
    </w:p>
    <w:p w14:paraId="7DD7EBE7" w14:textId="77777777" w:rsidR="00FE64C8" w:rsidRPr="00D25FE0" w:rsidRDefault="00FE64C8" w:rsidP="00FE64C8">
      <w:pPr>
        <w:spacing w:after="0"/>
        <w:ind w:right="-1376"/>
        <w:outlineLvl w:val="0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 xml:space="preserve">                    М.П.                                                                                  М.П.       </w:t>
      </w:r>
    </w:p>
    <w:p w14:paraId="5F81EF1B" w14:textId="77777777" w:rsidR="00FE64C8" w:rsidRPr="0074444D" w:rsidRDefault="00FE64C8" w:rsidP="00FE64C8">
      <w:pPr>
        <w:spacing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</w:t>
      </w:r>
      <w:r w:rsidRPr="003B4086">
        <w:rPr>
          <w:rFonts w:ascii="Verdana" w:hAnsi="Verdana"/>
          <w:color w:val="000000"/>
          <w:sz w:val="16"/>
          <w:szCs w:val="16"/>
        </w:rPr>
        <w:t>*- обязателен при наличии у зарегистрированного лица в одном реестре двух или более счетов одного вида; или при предоставлении заявления в виде электронного документа с электронной подписью.</w:t>
      </w:r>
    </w:p>
    <w:p w14:paraId="16BED81F" w14:textId="77777777" w:rsidR="00FE64C8" w:rsidRPr="0074444D" w:rsidRDefault="00FE64C8" w:rsidP="00FE64C8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>**-не обязательны при предоставлении заявления в виде электронного документа с электронной подписью.</w:t>
      </w:r>
    </w:p>
    <w:p w14:paraId="3275D3A9" w14:textId="77777777" w:rsidR="00FE64C8" w:rsidRPr="0074444D" w:rsidRDefault="00FE64C8" w:rsidP="00FE64C8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>***- обязателен при предоставлении заявления в виде электронного документа с электронной подписью.</w:t>
      </w:r>
    </w:p>
    <w:p w14:paraId="0E4EC07C" w14:textId="6C552636" w:rsidR="00FE64C8" w:rsidRDefault="00FE64C8" w:rsidP="00FE64C8">
      <w:pPr>
        <w:pStyle w:val="a3"/>
        <w:jc w:val="right"/>
        <w:rPr>
          <w:rFonts w:ascii="Verdana" w:hAnsi="Verdana"/>
          <w:sz w:val="17"/>
        </w:rPr>
      </w:pPr>
    </w:p>
    <w:p w14:paraId="010E9C4C" w14:textId="77777777" w:rsidR="003E3BA1" w:rsidRDefault="003E3BA1" w:rsidP="003E3BA1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3E3BA1" w:rsidRPr="00F3020A" w14:paraId="2009D621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EC808" w14:textId="77777777" w:rsidR="003E3BA1" w:rsidRPr="008F76FD" w:rsidRDefault="003E3BA1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089CAC22" w14:textId="77777777" w:rsidR="003E3BA1" w:rsidRPr="008F76FD" w:rsidRDefault="003E3BA1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7D844F6E" w14:textId="77777777" w:rsidR="003E3BA1" w:rsidRPr="00020195" w:rsidRDefault="003E3BA1" w:rsidP="00010CD2">
            <w:pPr>
              <w:pStyle w:val="a6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57E8248F" w14:textId="77777777" w:rsidR="003E3BA1" w:rsidRPr="008F76FD" w:rsidRDefault="003E3BA1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7FCF7243" w14:textId="77777777" w:rsidR="003E3BA1" w:rsidRPr="004500F4" w:rsidRDefault="003E3BA1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545F7F42" w14:textId="77777777" w:rsidR="003E3BA1" w:rsidRPr="004500F4" w:rsidRDefault="003E3BA1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1D7D2" w14:textId="77777777" w:rsidR="003E3BA1" w:rsidRPr="004500F4" w:rsidRDefault="003E3BA1" w:rsidP="00010CD2">
            <w:pPr>
              <w:jc w:val="center"/>
            </w:pPr>
          </w:p>
          <w:p w14:paraId="51E1931E" w14:textId="77777777" w:rsidR="003E3BA1" w:rsidRPr="004500F4" w:rsidRDefault="003E3BA1" w:rsidP="00010CD2">
            <w:pPr>
              <w:jc w:val="center"/>
              <w:rPr>
                <w:sz w:val="16"/>
              </w:rPr>
            </w:pPr>
          </w:p>
          <w:p w14:paraId="55D5BB3E" w14:textId="77777777" w:rsidR="003E3BA1" w:rsidRPr="004500F4" w:rsidRDefault="003E3BA1" w:rsidP="00010CD2">
            <w:pPr>
              <w:jc w:val="center"/>
              <w:rPr>
                <w:sz w:val="16"/>
              </w:rPr>
            </w:pPr>
          </w:p>
          <w:p w14:paraId="037D0F18" w14:textId="77777777" w:rsidR="003E3BA1" w:rsidRPr="004500F4" w:rsidRDefault="003E3BA1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6FB8CFD3" w14:textId="77777777" w:rsidR="003E3BA1" w:rsidRPr="00F3020A" w:rsidRDefault="003E3BA1" w:rsidP="00010CD2">
            <w:pPr>
              <w:rPr>
                <w:b/>
              </w:rPr>
            </w:pPr>
          </w:p>
        </w:tc>
      </w:tr>
    </w:tbl>
    <w:p w14:paraId="346868DC" w14:textId="77777777" w:rsidR="003E3BA1" w:rsidRDefault="003E3BA1" w:rsidP="003E3BA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248B9498" w14:textId="77777777" w:rsidR="003E3BA1" w:rsidRDefault="003E3BA1" w:rsidP="003E3BA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19D04870" w14:textId="77777777" w:rsidR="003E3BA1" w:rsidRDefault="003E3BA1" w:rsidP="003E3BA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677B386" w14:textId="1CD381D1" w:rsidR="003E3BA1" w:rsidRDefault="003E3BA1" w:rsidP="003E3BA1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3BA1" w14:paraId="39B03F70" w14:textId="77777777" w:rsidTr="00010CD2">
        <w:tc>
          <w:tcPr>
            <w:tcW w:w="10598" w:type="dxa"/>
          </w:tcPr>
          <w:p w14:paraId="192EF66C" w14:textId="77777777" w:rsidR="003E3BA1" w:rsidRDefault="003E3BA1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3E3BA1" w:rsidRPr="00DF4076" w14:paraId="441AB1A2" w14:textId="77777777" w:rsidTr="00010CD2">
        <w:tc>
          <w:tcPr>
            <w:tcW w:w="10598" w:type="dxa"/>
          </w:tcPr>
          <w:p w14:paraId="397E79FD" w14:textId="77777777" w:rsidR="003E3BA1" w:rsidRPr="00DF4076" w:rsidRDefault="003E3BA1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3E3BA1" w14:paraId="7E532AA4" w14:textId="77777777" w:rsidTr="00010CD2">
        <w:trPr>
          <w:trHeight w:val="798"/>
        </w:trPr>
        <w:tc>
          <w:tcPr>
            <w:tcW w:w="10598" w:type="dxa"/>
          </w:tcPr>
          <w:p w14:paraId="4F1D5BB5" w14:textId="77777777" w:rsidR="003E3BA1" w:rsidRDefault="003E3BA1" w:rsidP="00010CD2">
            <w:pPr>
              <w:pStyle w:val="Default"/>
              <w:rPr>
                <w:sz w:val="14"/>
                <w:szCs w:val="16"/>
              </w:rPr>
            </w:pPr>
          </w:p>
          <w:p w14:paraId="34541003" w14:textId="77777777" w:rsidR="003E3BA1" w:rsidRDefault="003E3BA1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17F71417" w14:textId="7927E4CC" w:rsidR="003E3BA1" w:rsidRDefault="003E3BA1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7CCA7764" w14:textId="77777777" w:rsidR="003E3BA1" w:rsidRDefault="003E3BA1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19A7C514" w14:textId="77777777" w:rsidR="003E3BA1" w:rsidRPr="00D25FE0" w:rsidRDefault="003E3BA1" w:rsidP="00FE64C8">
      <w:pPr>
        <w:pStyle w:val="a3"/>
        <w:jc w:val="right"/>
        <w:rPr>
          <w:rFonts w:ascii="Verdana" w:hAnsi="Verdana"/>
          <w:sz w:val="17"/>
        </w:rPr>
      </w:pPr>
    </w:p>
    <w:sectPr w:rsidR="003E3BA1" w:rsidRPr="00D2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F8"/>
    <w:rsid w:val="003E3BA1"/>
    <w:rsid w:val="00641A90"/>
    <w:rsid w:val="00C95541"/>
    <w:rsid w:val="00D64BF8"/>
    <w:rsid w:val="00E96ECA"/>
    <w:rsid w:val="00EF50B2"/>
    <w:rsid w:val="00F072BF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A70"/>
  <w15:chartTrackingRefBased/>
  <w15:docId w15:val="{087B478A-C25B-4C39-966F-4A5891E7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C8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E64C8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64C8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FE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4C8"/>
    <w:rPr>
      <w:rFonts w:eastAsia="Times New Roman" w:cs="Times New Roman"/>
    </w:rPr>
  </w:style>
  <w:style w:type="paragraph" w:customStyle="1" w:styleId="Default">
    <w:name w:val="Default"/>
    <w:rsid w:val="00641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641A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072B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F072B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9</cp:revision>
  <dcterms:created xsi:type="dcterms:W3CDTF">2021-07-13T11:09:00Z</dcterms:created>
  <dcterms:modified xsi:type="dcterms:W3CDTF">2022-11-18T13:24:00Z</dcterms:modified>
</cp:coreProperties>
</file>